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537" w:rsidRPr="001C3537" w:rsidRDefault="001C3537" w:rsidP="001C3537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 xml:space="preserve">Directions: </w:t>
      </w:r>
      <w:r w:rsidRPr="001C3537">
        <w:rPr>
          <w:rFonts w:ascii="Arial" w:eastAsia="Times New Roman" w:hAnsi="Arial" w:cs="Arial"/>
          <w:sz w:val="18"/>
          <w:szCs w:val="18"/>
        </w:rPr>
        <w:t>Report on how things went for you and conclusions that you came to as a result of attending the webcast.</w:t>
      </w:r>
    </w:p>
    <w:p w:rsidR="005C2025" w:rsidRDefault="001C3537">
      <w:r>
        <w:t xml:space="preserve">I signed up for the </w:t>
      </w:r>
      <w:r w:rsidR="005C2025">
        <w:t>Elluminate Live! Now’s the time to become a PowerPoint 2010 Rock Star!</w:t>
      </w:r>
      <w:r>
        <w:t xml:space="preserve"> </w:t>
      </w:r>
      <w:proofErr w:type="gramStart"/>
      <w:r>
        <w:t>w</w:t>
      </w:r>
      <w:r w:rsidR="005C2025">
        <w:t>ith</w:t>
      </w:r>
      <w:proofErr w:type="gramEnd"/>
      <w:r w:rsidR="005C2025">
        <w:t xml:space="preserve"> Tom Kuhlmann (VP Community at ARTICULATE)</w:t>
      </w:r>
      <w:r>
        <w:t xml:space="preserve"> from Elluminate’s archived webinars.</w:t>
      </w:r>
    </w:p>
    <w:p w:rsidR="005C2025" w:rsidRDefault="001C3537">
      <w:r>
        <w:t xml:space="preserve">At first I thought there was a </w:t>
      </w:r>
      <w:r w:rsidR="005C2025">
        <w:t>whole lot going on!</w:t>
      </w:r>
    </w:p>
    <w:p w:rsidR="005C2025" w:rsidRDefault="00FB4B4A" w:rsidP="005C2025">
      <w:pPr>
        <w:pStyle w:val="ListParagraph"/>
        <w:numPr>
          <w:ilvl w:val="0"/>
          <w:numId w:val="1"/>
        </w:numPr>
      </w:pPr>
      <w:r>
        <w:t>PowerPoint on Whiteboard</w:t>
      </w:r>
    </w:p>
    <w:p w:rsidR="005C2025" w:rsidRDefault="005C2025" w:rsidP="005C2025">
      <w:pPr>
        <w:pStyle w:val="ListParagraph"/>
        <w:numPr>
          <w:ilvl w:val="0"/>
          <w:numId w:val="1"/>
        </w:numPr>
      </w:pPr>
      <w:r>
        <w:t>Call in talk show</w:t>
      </w:r>
    </w:p>
    <w:p w:rsidR="00FB4B4A" w:rsidRDefault="00FB4B4A" w:rsidP="005C2025">
      <w:pPr>
        <w:pStyle w:val="ListParagraph"/>
        <w:numPr>
          <w:ilvl w:val="0"/>
          <w:numId w:val="1"/>
        </w:numPr>
      </w:pPr>
      <w:r>
        <w:t>Presenter introduced by another person (two voices)</w:t>
      </w:r>
    </w:p>
    <w:p w:rsidR="005C2025" w:rsidRDefault="005C2025" w:rsidP="005C2025">
      <w:pPr>
        <w:pStyle w:val="ListParagraph"/>
        <w:numPr>
          <w:ilvl w:val="0"/>
          <w:numId w:val="1"/>
        </w:numPr>
      </w:pPr>
      <w:r>
        <w:t>Text chatting on the side</w:t>
      </w:r>
    </w:p>
    <w:p w:rsidR="001B77DC" w:rsidRDefault="001B77DC" w:rsidP="005C2025">
      <w:pPr>
        <w:pStyle w:val="ListParagraph"/>
        <w:numPr>
          <w:ilvl w:val="0"/>
          <w:numId w:val="1"/>
        </w:numPr>
      </w:pPr>
      <w:r>
        <w:t xml:space="preserve">Had to </w:t>
      </w:r>
      <w:r w:rsidR="00FB4B4A">
        <w:t>resize</w:t>
      </w:r>
      <w:r>
        <w:t xml:space="preserve"> things depending on screens and what was being shown</w:t>
      </w:r>
    </w:p>
    <w:p w:rsidR="001B77DC" w:rsidRDefault="001B77DC" w:rsidP="001B77DC">
      <w:pPr>
        <w:pStyle w:val="ListParagraph"/>
      </w:pPr>
    </w:p>
    <w:p w:rsidR="005C2025" w:rsidRDefault="003F5419" w:rsidP="005C2025">
      <w:hyperlink r:id="rId8" w:history="1">
        <w:r w:rsidR="005C2025" w:rsidRPr="00604D03">
          <w:rPr>
            <w:rStyle w:val="Hyperlink"/>
          </w:rPr>
          <w:t>www.articulate.comrapid-elearning</w:t>
        </w:r>
      </w:hyperlink>
    </w:p>
    <w:p w:rsidR="005C2025" w:rsidRDefault="001C3537" w:rsidP="005C2025">
      <w:r>
        <w:t xml:space="preserve">Later I felt bored with no face to see and no other noticeable “movement” in the “room”.  This surprised me.  I was also </w:t>
      </w:r>
      <w:r w:rsidR="001B77DC">
        <w:t xml:space="preserve">surprised at how monotone it all sounded.  </w:t>
      </w:r>
      <w:r>
        <w:t xml:space="preserve">Perhaps because everything was so </w:t>
      </w:r>
      <w:proofErr w:type="gramStart"/>
      <w:r>
        <w:t>monotone</w:t>
      </w:r>
      <w:proofErr w:type="gramEnd"/>
      <w:r>
        <w:t xml:space="preserve">, </w:t>
      </w:r>
      <w:r w:rsidR="001B77DC">
        <w:t xml:space="preserve">I got distracted or allowed myself to get caught up on other things </w:t>
      </w:r>
      <w:r>
        <w:t xml:space="preserve">online </w:t>
      </w:r>
      <w:r w:rsidR="001B77DC">
        <w:t xml:space="preserve">while the presenter went on about PowerPoint.  </w:t>
      </w:r>
    </w:p>
    <w:p w:rsidR="001B77DC" w:rsidRDefault="001B77DC" w:rsidP="005C2025">
      <w:r>
        <w:t>I think if some sort of active p</w:t>
      </w:r>
      <w:bookmarkStart w:id="0" w:name="_GoBack"/>
      <w:bookmarkEnd w:id="0"/>
      <w:r>
        <w:t xml:space="preserve">articipation was required or </w:t>
      </w:r>
      <w:r w:rsidR="001C3537">
        <w:t xml:space="preserve">if there </w:t>
      </w:r>
      <w:proofErr w:type="gramStart"/>
      <w:r w:rsidR="001C3537">
        <w:t xml:space="preserve">were </w:t>
      </w:r>
      <w:r>
        <w:t>a test</w:t>
      </w:r>
      <w:proofErr w:type="gramEnd"/>
      <w:r>
        <w:t xml:space="preserve"> after the webinar, then I would have been more of an active listener.  </w:t>
      </w:r>
    </w:p>
    <w:p w:rsidR="001C3537" w:rsidRDefault="001C3537" w:rsidP="005C2025">
      <w:r>
        <w:t>I also realized that if I had sat in on a live webinar, things would have been different.  I could have sent a question to chat, and I could have “met” others before the class began.</w:t>
      </w:r>
    </w:p>
    <w:p w:rsidR="001C3537" w:rsidRDefault="001C3537" w:rsidP="005C2025">
      <w:r>
        <w:t>Because the topic was using PowerPoint 2010, and I use PowerPoint in nearly all my classes, I found myself wanting to watch and do some of the things the presenter was showing us</w:t>
      </w:r>
      <w:r w:rsidR="00FB4B4A">
        <w:t xml:space="preserve"> at the same time. However, my computer screen is only so large.</w:t>
      </w:r>
      <w:r>
        <w:t xml:space="preserve"> </w:t>
      </w:r>
      <w:r w:rsidR="00FB4B4A">
        <w:t xml:space="preserve"> </w:t>
      </w:r>
      <w:r>
        <w:t xml:space="preserve">If I had another screen to watch while I could find the same things maybe I’d be able to actively listen…. In other words, watching this on a </w:t>
      </w:r>
      <w:r w:rsidR="00FB4B4A">
        <w:t xml:space="preserve">laptop </w:t>
      </w:r>
      <w:r>
        <w:t xml:space="preserve">notebook rather than a large screened desktop computer </w:t>
      </w:r>
      <w:r w:rsidR="00FB4B4A">
        <w:t>was</w:t>
      </w:r>
      <w:r>
        <w:t xml:space="preserve"> not ideal.</w:t>
      </w:r>
    </w:p>
    <w:p w:rsidR="00FB4B4A" w:rsidRDefault="00FB4B4A" w:rsidP="00FB4B4A">
      <w:r>
        <w:t xml:space="preserve">Lastly, I’m glad I watched a prerecorded webinar because it was all so new and I started clicking indiscriminately on all the different buttons on the </w:t>
      </w:r>
      <w:proofErr w:type="gramStart"/>
      <w:r>
        <w:t>screen .</w:t>
      </w:r>
      <w:proofErr w:type="gramEnd"/>
      <w:r>
        <w:t xml:space="preserve"> :/ </w:t>
      </w:r>
    </w:p>
    <w:p w:rsidR="001C3537" w:rsidRDefault="001C3537" w:rsidP="005C2025"/>
    <w:sectPr w:rsidR="001C3537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419" w:rsidRDefault="003F5419" w:rsidP="001C3537">
      <w:pPr>
        <w:spacing w:after="0" w:line="240" w:lineRule="auto"/>
      </w:pPr>
      <w:r>
        <w:separator/>
      </w:r>
    </w:p>
  </w:endnote>
  <w:endnote w:type="continuationSeparator" w:id="0">
    <w:p w:rsidR="003F5419" w:rsidRDefault="003F5419" w:rsidP="001C3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419" w:rsidRDefault="003F5419" w:rsidP="001C3537">
      <w:pPr>
        <w:spacing w:after="0" w:line="240" w:lineRule="auto"/>
      </w:pPr>
      <w:r>
        <w:separator/>
      </w:r>
    </w:p>
  </w:footnote>
  <w:footnote w:type="continuationSeparator" w:id="0">
    <w:p w:rsidR="003F5419" w:rsidRDefault="003F5419" w:rsidP="001C35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537" w:rsidRDefault="001C3537">
    <w:pPr>
      <w:pStyle w:val="Header"/>
    </w:pPr>
    <w:r>
      <w:t>TESOL PP101</w:t>
    </w:r>
    <w:r>
      <w:tab/>
    </w:r>
    <w:r>
      <w:tab/>
      <w:t>July 2011</w:t>
    </w:r>
  </w:p>
  <w:p w:rsidR="001C3537" w:rsidRDefault="001C3537">
    <w:pPr>
      <w:pStyle w:val="Header"/>
    </w:pPr>
    <w:r>
      <w:t>Crystal Young</w:t>
    </w:r>
    <w:r>
      <w:tab/>
    </w:r>
    <w:r>
      <w:tab/>
      <w:t xml:space="preserve">Webinar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00136"/>
    <w:multiLevelType w:val="hybridMultilevel"/>
    <w:tmpl w:val="B296D3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025"/>
    <w:rsid w:val="000C73E4"/>
    <w:rsid w:val="001B77DC"/>
    <w:rsid w:val="001C3537"/>
    <w:rsid w:val="003406E7"/>
    <w:rsid w:val="003F5419"/>
    <w:rsid w:val="005821FA"/>
    <w:rsid w:val="005C2025"/>
    <w:rsid w:val="00924A1D"/>
    <w:rsid w:val="00FB4B4A"/>
    <w:rsid w:val="00FB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202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C202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C35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3537"/>
  </w:style>
  <w:style w:type="paragraph" w:styleId="Footer">
    <w:name w:val="footer"/>
    <w:basedOn w:val="Normal"/>
    <w:link w:val="FooterChar"/>
    <w:uiPriority w:val="99"/>
    <w:unhideWhenUsed/>
    <w:rsid w:val="001C35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35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202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C202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C35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3537"/>
  </w:style>
  <w:style w:type="paragraph" w:styleId="Footer">
    <w:name w:val="footer"/>
    <w:basedOn w:val="Normal"/>
    <w:link w:val="FooterChar"/>
    <w:uiPriority w:val="99"/>
    <w:unhideWhenUsed/>
    <w:rsid w:val="001C35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35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9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4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48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11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22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558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002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994277">
                                      <w:marLeft w:val="12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888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ticulate.comrapid-elearnin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Crystal</dc:creator>
  <cp:lastModifiedBy>Crystal</cp:lastModifiedBy>
  <cp:revision>2</cp:revision>
  <dcterms:created xsi:type="dcterms:W3CDTF">2011-09-16T16:48:00Z</dcterms:created>
  <dcterms:modified xsi:type="dcterms:W3CDTF">2011-09-16T16:48:00Z</dcterms:modified>
</cp:coreProperties>
</file>